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Weekly Meal Planning Cheat Sheet</w:t>
      </w:r>
    </w:p>
    <w:p>
      <w:pPr>
        <w:pStyle w:val="Normal"/>
        <w:rPr/>
      </w:pPr>
      <w:r>
        <w:rPr/>
        <w:t>Planning your meals in advance helps you save money, reduce food waste, and avoid last-minute takeaways. Use this cheat sheet to map out your weekly meals and shopping list.</w:t>
      </w:r>
    </w:p>
    <w:p>
      <w:pPr>
        <w:pStyle w:val="Normal"/>
        <w:rPr/>
      </w:pPr>
      <w:r>
        <w:rPr/>
        <w:br/>
      </w:r>
      <w:r>
        <w:rPr>
          <w:b/>
          <w:bCs/>
          <w:sz w:val="28"/>
          <w:szCs w:val="28"/>
        </w:rPr>
        <w:t>Meal Planning Table</w:t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Day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Breakfast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Lunch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Dinner</w:t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Monday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Tuesday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Wednesday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Thursday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Friday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Saturday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  <w:t>Sunday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8"/>
                <w:szCs w:val="28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8"/>
                <w:szCs w:val="28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  <w:br/>
      </w:r>
      <w:r>
        <w:rPr>
          <w:b/>
          <w:bCs/>
          <w:sz w:val="26"/>
          <w:szCs w:val="26"/>
        </w:rPr>
        <w:t>Shopping List:</w:t>
      </w:r>
    </w:p>
    <w:p>
      <w:pPr>
        <w:pStyle w:val="Normal"/>
        <w:rPr/>
      </w:pPr>
      <w:r>
        <w:rPr/>
        <w:t>Write down the ingredients you need to buy for your planned meals:</w:t>
      </w:r>
    </w:p>
    <w:p>
      <w:pPr>
        <w:pStyle w:val="Normal"/>
        <w:rPr/>
      </w:pPr>
      <w:r>
        <w:rPr/>
        <w:t xml:space="preserve">☐                                         </w:t>
      </w:r>
      <w:r>
        <w:rPr/>
        <w:br/>
        <w:t xml:space="preserve">☐                                         </w:t>
        <w:br/>
        <w:t xml:space="preserve">☐                                         </w:t>
        <w:br/>
        <w:t xml:space="preserve">☐                                         </w:t>
        <w:br/>
        <w:t xml:space="preserve">☐                                         </w:t>
        <w:br/>
        <w:t xml:space="preserve">☐                                         </w:t>
        <w:br/>
        <w:t xml:space="preserve">☐                                         </w:t>
        <w:br/>
        <w:t xml:space="preserve">☐                                         </w:t>
        <w:br/>
        <w:t xml:space="preserve">☐                                         </w:t>
        <w:br/>
        <w:t xml:space="preserve">☐                                         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br/>
        <w:t>Motivation Reminder:</w:t>
        <w:br/>
        <w:t>“</w:t>
      </w:r>
      <w:r>
        <w:rPr>
          <w:rFonts w:ascii="Segoe Print" w:hAnsi="Segoe Print"/>
          <w:sz w:val="28"/>
          <w:szCs w:val="28"/>
        </w:rPr>
        <w:t>A well-planned meal means less stress, fewer impulse purchases, and more savings! Stick to your plan and enjoy homemade meals.</w:t>
      </w:r>
      <w:r>
        <w:rPr>
          <w:sz w:val="28"/>
          <w:szCs w:val="28"/>
        </w:rPr>
        <w:t>”</w:t>
      </w:r>
    </w:p>
    <w:sectPr>
      <w:footerReference w:type="default" r:id="rId2"/>
      <w:type w:val="nextPage"/>
      <w:pgSz w:w="12240" w:h="15840"/>
      <w:pgMar w:left="1134" w:right="1134" w:gutter="0" w:header="0" w:top="1134" w:footer="1134" w:bottom="174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Prin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3465A4"/>
        <w:sz w:val="28"/>
        <w:szCs w:val="28"/>
      </w:rPr>
    </w:pPr>
    <w:r>
      <w:rPr>
        <w:color w:val="3465A4"/>
        <w:sz w:val="28"/>
        <w:szCs w:val="28"/>
      </w:rPr>
      <w:t>QuidSavvy.uk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LibreOffice/7.6.6.3$Windows_X86_64 LibreOffice_project/d97b2716a9a4a2ce1391dee1765565ea469b0ae7</Application>
  <AppVersion>15.0000</AppVersion>
  <Pages>2</Pages>
  <Words>95</Words>
  <Characters>481</Characters>
  <CharactersWithSpaces>970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dcterms:modified xsi:type="dcterms:W3CDTF">2025-03-26T21:16:28Z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